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1C461D61"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7265C8">
        <w:rPr>
          <w:b w:val="0"/>
          <w:sz w:val="22"/>
          <w:szCs w:val="22"/>
        </w:rPr>
        <w:t>Little Acorns Pre-School</w:t>
      </w:r>
      <w:r w:rsidRPr="001801B0">
        <w:rPr>
          <w:b w:val="0"/>
          <w:sz w:val="22"/>
          <w:szCs w:val="22"/>
        </w:rPr>
        <w:t xml:space="preserve"> on</w:t>
      </w:r>
      <w:r w:rsidR="007265C8">
        <w:rPr>
          <w:b w:val="0"/>
          <w:i/>
          <w:iCs/>
          <w:sz w:val="22"/>
          <w:szCs w:val="22"/>
        </w:rPr>
        <w:t xml:space="preserve"> </w:t>
      </w:r>
      <w:r w:rsidR="007265C8">
        <w:rPr>
          <w:b w:val="0"/>
          <w:sz w:val="22"/>
          <w:szCs w:val="22"/>
        </w:rPr>
        <w:t>28</w:t>
      </w:r>
      <w:r w:rsidR="007265C8" w:rsidRPr="007265C8">
        <w:rPr>
          <w:b w:val="0"/>
          <w:sz w:val="22"/>
          <w:szCs w:val="22"/>
          <w:vertAlign w:val="superscript"/>
        </w:rPr>
        <w:t>th</w:t>
      </w:r>
      <w:r w:rsidR="007265C8">
        <w:rPr>
          <w:b w:val="0"/>
          <w:sz w:val="22"/>
          <w:szCs w:val="22"/>
        </w:rPr>
        <w:t xml:space="preserve"> February 2022 and reviewed on 12</w:t>
      </w:r>
      <w:r w:rsidR="007265C8" w:rsidRPr="007265C8">
        <w:rPr>
          <w:b w:val="0"/>
          <w:sz w:val="22"/>
          <w:szCs w:val="22"/>
          <w:vertAlign w:val="superscript"/>
        </w:rPr>
        <w:t>th</w:t>
      </w:r>
      <w:r w:rsidR="007265C8">
        <w:rPr>
          <w:b w:val="0"/>
          <w:sz w:val="22"/>
          <w:szCs w:val="22"/>
        </w:rPr>
        <w:t xml:space="preserve"> June 2023</w:t>
      </w:r>
      <w:r w:rsidR="00224FCB">
        <w:rPr>
          <w:b w:val="0"/>
          <w:sz w:val="22"/>
          <w:szCs w:val="22"/>
        </w:rPr>
        <w:t xml:space="preserve">, </w:t>
      </w:r>
      <w:r w:rsidR="007265C8">
        <w:rPr>
          <w:b w:val="0"/>
          <w:sz w:val="22"/>
          <w:szCs w:val="22"/>
        </w:rPr>
        <w:t>12</w:t>
      </w:r>
      <w:r w:rsidR="007265C8" w:rsidRPr="007265C8">
        <w:rPr>
          <w:b w:val="0"/>
          <w:sz w:val="22"/>
          <w:szCs w:val="22"/>
          <w:vertAlign w:val="superscript"/>
        </w:rPr>
        <w:t>th</w:t>
      </w:r>
      <w:r w:rsidR="007265C8">
        <w:rPr>
          <w:b w:val="0"/>
          <w:sz w:val="22"/>
          <w:szCs w:val="22"/>
        </w:rPr>
        <w:t xml:space="preserve"> February 2024</w:t>
      </w:r>
      <w:r w:rsidR="00224FCB">
        <w:rPr>
          <w:b w:val="0"/>
          <w:sz w:val="22"/>
          <w:szCs w:val="22"/>
        </w:rPr>
        <w:t xml:space="preserve"> and 1</w:t>
      </w:r>
      <w:r w:rsidR="00881F20">
        <w:rPr>
          <w:b w:val="0"/>
          <w:sz w:val="22"/>
          <w:szCs w:val="22"/>
        </w:rPr>
        <w:t>9</w:t>
      </w:r>
      <w:r w:rsidR="00224FCB" w:rsidRPr="00224FCB">
        <w:rPr>
          <w:b w:val="0"/>
          <w:sz w:val="22"/>
          <w:szCs w:val="22"/>
          <w:vertAlign w:val="superscript"/>
        </w:rPr>
        <w:t>th</w:t>
      </w:r>
      <w:r w:rsidR="00224FCB">
        <w:rPr>
          <w:b w:val="0"/>
          <w:sz w:val="22"/>
          <w:szCs w:val="22"/>
        </w:rPr>
        <w:t xml:space="preserve"> May 2025.</w:t>
      </w:r>
    </w:p>
    <w:p w14:paraId="6BD18F9B" w14:textId="4D55150F"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00224FCB">
        <w:rPr>
          <w:rFonts w:ascii="Arial" w:hAnsi="Arial" w:cs="Arial"/>
          <w:bCs/>
          <w:sz w:val="22"/>
          <w:szCs w:val="22"/>
        </w:rPr>
        <w:t>Provider</w:t>
      </w:r>
      <w:r w:rsidRPr="001801B0">
        <w:rPr>
          <w:rFonts w:ascii="Arial" w:hAnsi="Arial" w:cs="Arial"/>
          <w:bCs/>
          <w:sz w:val="22"/>
          <w:szCs w:val="22"/>
        </w:rPr>
        <w:t xml:space="preserve">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62FB4DE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269" w:rsidP="00706CD4">
      <w:pPr>
        <w:spacing w:before="120" w:after="120" w:line="360" w:lineRule="auto"/>
      </w:pPr>
      <w:hyperlink r:id="rId11"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C91B4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300D" w14:textId="77777777" w:rsidR="00932046" w:rsidRDefault="00932046" w:rsidP="00E07382">
      <w:r>
        <w:separator/>
      </w:r>
    </w:p>
  </w:endnote>
  <w:endnote w:type="continuationSeparator" w:id="0">
    <w:p w14:paraId="22B9A940" w14:textId="77777777" w:rsidR="00932046" w:rsidRDefault="00932046" w:rsidP="00E07382">
      <w:r>
        <w:continuationSeparator/>
      </w:r>
    </w:p>
  </w:endnote>
  <w:endnote w:type="continuationNotice" w:id="1">
    <w:p w14:paraId="2EA59A49" w14:textId="77777777" w:rsidR="00932046" w:rsidRDefault="0093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D5A8" w14:textId="77777777" w:rsidR="00932046" w:rsidRDefault="00932046" w:rsidP="00E07382">
      <w:r>
        <w:separator/>
      </w:r>
    </w:p>
  </w:footnote>
  <w:footnote w:type="continuationSeparator" w:id="0">
    <w:p w14:paraId="6D8ED983" w14:textId="77777777" w:rsidR="00932046" w:rsidRDefault="00932046" w:rsidP="00E07382">
      <w:r>
        <w:continuationSeparator/>
      </w:r>
    </w:p>
  </w:footnote>
  <w:footnote w:type="continuationNotice" w:id="1">
    <w:p w14:paraId="2E355358" w14:textId="77777777" w:rsidR="00932046" w:rsidRDefault="009320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24FCB"/>
    <w:rsid w:val="00230DB7"/>
    <w:rsid w:val="0023140C"/>
    <w:rsid w:val="00233378"/>
    <w:rsid w:val="0023678D"/>
    <w:rsid w:val="0024358E"/>
    <w:rsid w:val="002439BF"/>
    <w:rsid w:val="00243CFE"/>
    <w:rsid w:val="0025305B"/>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265C8"/>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1F20"/>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162C4"/>
    <w:rsid w:val="009218B0"/>
    <w:rsid w:val="00922AF5"/>
    <w:rsid w:val="00924164"/>
    <w:rsid w:val="00932046"/>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69AA"/>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22B88"/>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1B41"/>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76602"/>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1B54A214-7862-4FC6-8178-4A5AAFC5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Nicola Benge</cp:lastModifiedBy>
  <cp:revision>6</cp:revision>
  <cp:lastPrinted>2011-11-21T12:20:00Z</cp:lastPrinted>
  <dcterms:created xsi:type="dcterms:W3CDTF">2024-02-11T16:50:00Z</dcterms:created>
  <dcterms:modified xsi:type="dcterms:W3CDTF">2025-05-28T09:45:00Z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